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  <w:b/>
          <w:bCs/>
          <w:sz w:val="28"/>
          <w:szCs w:val="28"/>
          <w:u w:val="single"/>
        </w:rPr>
      </w:pPr>
      <w:r w:rsidRPr="00B11352">
        <w:rPr>
          <w:rFonts w:ascii="Georgia" w:eastAsia="Batang" w:hAnsi="Georgia" w:cs="Lucida Sans Unicode"/>
          <w:b/>
          <w:bCs/>
          <w:sz w:val="28"/>
          <w:szCs w:val="28"/>
          <w:u w:val="single"/>
        </w:rPr>
        <w:t>Mindfulness Exercise: Three Minute Breathing Space</w:t>
      </w: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  <w:sz w:val="28"/>
          <w:szCs w:val="28"/>
          <w:u w:val="single"/>
        </w:rPr>
      </w:pP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  <w:sz w:val="24"/>
          <w:szCs w:val="24"/>
        </w:rPr>
      </w:pPr>
    </w:p>
    <w:p w:rsid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r w:rsidRPr="00D65332">
        <w:rPr>
          <w:rFonts w:ascii="Georgia" w:eastAsia="Batang" w:hAnsi="Georgia" w:cs="Lucida Sans Unicode"/>
        </w:rPr>
        <w:t xml:space="preserve">This exercise is designed to help us </w:t>
      </w:r>
      <w:r w:rsidRPr="00D65332">
        <w:rPr>
          <w:rFonts w:ascii="Georgia" w:eastAsia="Batang" w:hAnsi="Georgia" w:cs="Lucida Sans Unicode"/>
          <w:i/>
        </w:rPr>
        <w:t>identify less</w:t>
      </w:r>
      <w:r w:rsidRPr="00D65332">
        <w:rPr>
          <w:rFonts w:ascii="Georgia" w:eastAsia="Batang" w:hAnsi="Georgia" w:cs="Lucida Sans Unicode"/>
        </w:rPr>
        <w:t xml:space="preserve"> with</w:t>
      </w:r>
      <w:r w:rsidRPr="00B11352">
        <w:rPr>
          <w:rFonts w:ascii="Georgia" w:eastAsia="Batang" w:hAnsi="Georgia" w:cs="Lucida Sans Unicode"/>
        </w:rPr>
        <w:t xml:space="preserve"> </w:t>
      </w:r>
      <w:r w:rsidRPr="00D65332">
        <w:rPr>
          <w:rFonts w:ascii="Georgia" w:eastAsia="Batang" w:hAnsi="Georgia" w:cs="Lucida Sans Unicode"/>
        </w:rPr>
        <w:t xml:space="preserve">our thoughts, directly experience whatever is happening to us right now in mind and body, and to face whatever is difficult. </w:t>
      </w:r>
      <w:r w:rsidR="004B2F3C">
        <w:rPr>
          <w:rFonts w:ascii="Georgia" w:eastAsia="Batang" w:hAnsi="Georgia" w:cs="Lucida Sans Unicode"/>
        </w:rPr>
        <w:t xml:space="preserve"> </w:t>
      </w:r>
      <w:r w:rsidRPr="00B11352">
        <w:rPr>
          <w:rFonts w:ascii="Georgia" w:eastAsia="Batang" w:hAnsi="Georgia" w:cs="Lucida Sans Unicode"/>
        </w:rPr>
        <w:t>Remember</w:t>
      </w:r>
      <w:r w:rsidR="00D65332" w:rsidRPr="00D65332">
        <w:rPr>
          <w:rFonts w:ascii="Georgia" w:eastAsia="Batang" w:hAnsi="Georgia" w:cs="Lucida Sans Unicode"/>
        </w:rPr>
        <w:t>,</w:t>
      </w:r>
      <w:r w:rsidRPr="00B11352">
        <w:rPr>
          <w:rFonts w:ascii="Georgia" w:eastAsia="Batang" w:hAnsi="Georgia" w:cs="Lucida Sans Unicode"/>
        </w:rPr>
        <w:t xml:space="preserve"> the goal of this exercise is</w:t>
      </w:r>
      <w:r w:rsidR="00D65332">
        <w:rPr>
          <w:rFonts w:ascii="Georgia" w:eastAsia="Batang" w:hAnsi="Georgia" w:cs="Lucida Sans Unicode"/>
        </w:rPr>
        <w:t xml:space="preserve"> not</w:t>
      </w:r>
      <w:r w:rsidRPr="00B11352">
        <w:rPr>
          <w:rFonts w:ascii="Georgia" w:eastAsia="Batang" w:hAnsi="Georgia" w:cs="Lucida Sans Unicode"/>
        </w:rPr>
        <w:t xml:space="preserve"> to </w:t>
      </w:r>
      <w:r w:rsidRPr="00B11352">
        <w:rPr>
          <w:rFonts w:ascii="Georgia" w:eastAsia="Batang" w:hAnsi="Georgia" w:cs="Lucida Sans Unicode"/>
          <w:i/>
        </w:rPr>
        <w:t>take away</w:t>
      </w:r>
      <w:r w:rsidRPr="00B11352">
        <w:rPr>
          <w:rFonts w:ascii="Georgia" w:eastAsia="Batang" w:hAnsi="Georgia" w:cs="Lucida Sans Unicode"/>
        </w:rPr>
        <w:t xml:space="preserve"> negative feelings</w:t>
      </w:r>
      <w:r w:rsidR="004B2F3C">
        <w:rPr>
          <w:rFonts w:ascii="Georgia" w:eastAsia="Batang" w:hAnsi="Georgia" w:cs="Lucida Sans Unicode"/>
        </w:rPr>
        <w:t>, but rather to increase our capacity to tolerate them</w:t>
      </w:r>
      <w:r w:rsidRPr="00B11352">
        <w:rPr>
          <w:rFonts w:ascii="Georgia" w:eastAsia="Batang" w:hAnsi="Georgia" w:cs="Lucida Sans Unicode"/>
        </w:rPr>
        <w:t>.</w:t>
      </w:r>
      <w:r w:rsidR="004B2F3C">
        <w:rPr>
          <w:rFonts w:ascii="Georgia" w:eastAsia="Batang" w:hAnsi="Georgia" w:cs="Lucida Sans Unicode"/>
        </w:rPr>
        <w:t xml:space="preserve">  Three Minute Breathing Space</w:t>
      </w:r>
      <w:r w:rsidR="004B2F3C" w:rsidRPr="00D65332">
        <w:rPr>
          <w:rFonts w:ascii="Georgia" w:eastAsia="Batang" w:hAnsi="Georgia" w:cs="Lucida Sans Unicode"/>
        </w:rPr>
        <w:t xml:space="preserve"> can be used as a “time out” f</w:t>
      </w:r>
      <w:r w:rsidR="004B2F3C">
        <w:rPr>
          <w:rFonts w:ascii="Georgia" w:eastAsia="Batang" w:hAnsi="Georgia" w:cs="Lucida Sans Unicode"/>
        </w:rPr>
        <w:t>ro</w:t>
      </w:r>
      <w:r w:rsidR="004B2F3C" w:rsidRPr="00D65332">
        <w:rPr>
          <w:rFonts w:ascii="Georgia" w:eastAsia="Batang" w:hAnsi="Georgia" w:cs="Lucida Sans Unicode"/>
        </w:rPr>
        <w:t xml:space="preserve">m difficult </w:t>
      </w:r>
      <w:r w:rsidR="004B2F3C" w:rsidRPr="00D65332">
        <w:rPr>
          <w:rFonts w:ascii="Georgia" w:eastAsia="Batang" w:hAnsi="Georgia" w:cs="Lucida Sans Unicode"/>
        </w:rPr>
        <w:t>situations.</w:t>
      </w:r>
      <w:r w:rsidR="004B2F3C">
        <w:rPr>
          <w:rFonts w:ascii="Georgia" w:eastAsia="Batang" w:hAnsi="Georgia" w:cs="Lucida Sans Unicode"/>
        </w:rPr>
        <w:t xml:space="preserve">  This exercise gives us a brief opportunity to take refuge in the present moment. </w:t>
      </w:r>
    </w:p>
    <w:p w:rsidR="00D65332" w:rsidRDefault="00D6533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D65332" w:rsidRPr="00B11352" w:rsidRDefault="00D6533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  <w:i/>
        </w:rPr>
      </w:pPr>
      <w:r w:rsidRPr="00B11352">
        <w:rPr>
          <w:rFonts w:ascii="Georgia" w:eastAsia="Batang" w:hAnsi="Georgia" w:cs="Lucida Sans Unicode"/>
          <w:b/>
          <w:bCs/>
          <w:i/>
        </w:rPr>
        <w:t>Awareness </w:t>
      </w:r>
    </w:p>
    <w:p w:rsidR="00D6533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 xml:space="preserve">Sit upright in a comfortable position and close your eyes. Start by bringing your awareness to your inner experience. Ask yourself, </w:t>
      </w:r>
      <w:r w:rsidRPr="00B11352">
        <w:rPr>
          <w:rFonts w:ascii="Georgia" w:eastAsia="Batang" w:hAnsi="Georgia" w:cs="Lucida Sans Unicode"/>
          <w:i/>
        </w:rPr>
        <w:t>"What is my experience right now?</w:t>
      </w:r>
      <w:r w:rsidRPr="00B11352">
        <w:rPr>
          <w:rFonts w:ascii="Georgia" w:eastAsia="Batang" w:hAnsi="Georgia" w:cs="Lucida Sans Unicode"/>
        </w:rPr>
        <w:t xml:space="preserve"> </w:t>
      </w:r>
    </w:p>
    <w:p w:rsidR="00D65332" w:rsidRDefault="00D6533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D65332" w:rsidRDefault="00B11352" w:rsidP="00D65332">
      <w:pPr>
        <w:shd w:val="clear" w:color="auto" w:fill="FFFFFF"/>
        <w:spacing w:after="0" w:line="240" w:lineRule="auto"/>
        <w:ind w:firstLine="720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 xml:space="preserve">What </w:t>
      </w:r>
      <w:r w:rsidRPr="00B11352">
        <w:rPr>
          <w:rFonts w:ascii="Georgia" w:eastAsia="Batang" w:hAnsi="Georgia" w:cs="Lucida Sans Unicode"/>
          <w:i/>
        </w:rPr>
        <w:t>thoughts</w:t>
      </w:r>
      <w:r w:rsidRPr="00B11352">
        <w:rPr>
          <w:rFonts w:ascii="Georgia" w:eastAsia="Batang" w:hAnsi="Georgia" w:cs="Lucida Sans Unicode"/>
        </w:rPr>
        <w:t xml:space="preserve"> are going through my mind? </w:t>
      </w:r>
      <w:r w:rsidR="00D65332">
        <w:rPr>
          <w:rFonts w:ascii="Georgia" w:eastAsia="Batang" w:hAnsi="Georgia" w:cs="Lucida Sans Unicode"/>
        </w:rPr>
        <w:t>Notice them as passing mental events.</w:t>
      </w:r>
    </w:p>
    <w:p w:rsidR="00D65332" w:rsidRDefault="00D65332" w:rsidP="00D65332">
      <w:pPr>
        <w:shd w:val="clear" w:color="auto" w:fill="FFFFFF"/>
        <w:spacing w:after="0" w:line="240" w:lineRule="auto"/>
        <w:ind w:firstLine="720"/>
        <w:rPr>
          <w:rFonts w:ascii="Georgia" w:eastAsia="Batang" w:hAnsi="Georgia" w:cs="Lucida Sans Unicode"/>
        </w:rPr>
      </w:pPr>
    </w:p>
    <w:p w:rsidR="00D65332" w:rsidRDefault="00D65332" w:rsidP="00D65332">
      <w:pPr>
        <w:shd w:val="clear" w:color="auto" w:fill="FFFFFF"/>
        <w:spacing w:after="0" w:line="240" w:lineRule="auto"/>
        <w:ind w:left="720"/>
        <w:rPr>
          <w:rFonts w:ascii="Georgia" w:eastAsia="Batang" w:hAnsi="Georgia" w:cs="Lucida Sans Unicode"/>
        </w:rPr>
      </w:pPr>
      <w:r>
        <w:rPr>
          <w:rFonts w:ascii="Georgia" w:eastAsia="Batang" w:hAnsi="Georgia" w:cs="Lucida Sans Unicode"/>
        </w:rPr>
        <w:t xml:space="preserve">What </w:t>
      </w:r>
      <w:r w:rsidRPr="00D65332">
        <w:rPr>
          <w:rFonts w:ascii="Georgia" w:eastAsia="Batang" w:hAnsi="Georgia" w:cs="Lucida Sans Unicode"/>
          <w:i/>
        </w:rPr>
        <w:t>feelings</w:t>
      </w:r>
      <w:r>
        <w:rPr>
          <w:rFonts w:ascii="Georgia" w:eastAsia="Batang" w:hAnsi="Georgia" w:cs="Lucida Sans Unicode"/>
        </w:rPr>
        <w:t xml:space="preserve"> are here?  Turn your attention</w:t>
      </w:r>
      <w:r w:rsidRPr="00D65332">
        <w:rPr>
          <w:rFonts w:ascii="Georgia" w:eastAsia="Batang" w:hAnsi="Georgia" w:cs="Lucida Sans Unicode"/>
          <w:i/>
        </w:rPr>
        <w:t xml:space="preserve"> towards</w:t>
      </w:r>
      <w:r>
        <w:rPr>
          <w:rFonts w:ascii="Georgia" w:eastAsia="Batang" w:hAnsi="Georgia" w:cs="Lucida Sans Unicode"/>
        </w:rPr>
        <w:t xml:space="preserve"> any emotional discomfort or unpleasant feelings.</w:t>
      </w:r>
    </w:p>
    <w:p w:rsidR="00D65332" w:rsidRDefault="00D65332" w:rsidP="00D65332">
      <w:pPr>
        <w:shd w:val="clear" w:color="auto" w:fill="FFFFFF"/>
        <w:spacing w:after="0" w:line="240" w:lineRule="auto"/>
        <w:ind w:left="720"/>
        <w:rPr>
          <w:rFonts w:ascii="Georgia" w:eastAsia="Batang" w:hAnsi="Georgia" w:cs="Lucida Sans Unicode"/>
        </w:rPr>
      </w:pPr>
    </w:p>
    <w:p w:rsidR="00D65332" w:rsidRDefault="00B11352" w:rsidP="00D65332">
      <w:pPr>
        <w:shd w:val="clear" w:color="auto" w:fill="FFFFFF"/>
        <w:spacing w:after="0" w:line="240" w:lineRule="auto"/>
        <w:ind w:left="720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 xml:space="preserve">What </w:t>
      </w:r>
      <w:r w:rsidRPr="00B11352">
        <w:rPr>
          <w:rFonts w:ascii="Georgia" w:eastAsia="Batang" w:hAnsi="Georgia" w:cs="Lucida Sans Unicode"/>
          <w:i/>
        </w:rPr>
        <w:t>bo</w:t>
      </w:r>
      <w:r w:rsidR="00D65332">
        <w:rPr>
          <w:rFonts w:ascii="Georgia" w:eastAsia="Batang" w:hAnsi="Georgia" w:cs="Lucida Sans Unicode"/>
          <w:i/>
        </w:rPr>
        <w:t>d</w:t>
      </w:r>
      <w:r w:rsidR="00D65332" w:rsidRPr="00D65332">
        <w:rPr>
          <w:rFonts w:ascii="Georgia" w:eastAsia="Batang" w:hAnsi="Georgia" w:cs="Lucida Sans Unicode"/>
          <w:i/>
        </w:rPr>
        <w:t>y sensations</w:t>
      </w:r>
      <w:r w:rsidR="00D65332">
        <w:rPr>
          <w:rFonts w:ascii="Georgia" w:eastAsia="Batang" w:hAnsi="Georgia" w:cs="Lucida Sans Unicode"/>
        </w:rPr>
        <w:t xml:space="preserve"> are present?  Scan the body quickly and notice any tightness or bracing. </w:t>
      </w:r>
    </w:p>
    <w:p w:rsidR="00D65332" w:rsidRDefault="00D65332" w:rsidP="00D65332">
      <w:pPr>
        <w:shd w:val="clear" w:color="auto" w:fill="FFFFFF"/>
        <w:spacing w:after="0" w:line="240" w:lineRule="auto"/>
        <w:ind w:firstLine="720"/>
        <w:rPr>
          <w:rFonts w:ascii="Georgia" w:eastAsia="Batang" w:hAnsi="Georgia" w:cs="Lucida Sans Unicode"/>
        </w:rPr>
      </w:pPr>
    </w:p>
    <w:p w:rsidR="00D65332" w:rsidRDefault="00B11352" w:rsidP="00D6533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 xml:space="preserve">Don't try to </w:t>
      </w:r>
      <w:r w:rsidR="00D65332">
        <w:rPr>
          <w:rFonts w:ascii="Georgia" w:eastAsia="Batang" w:hAnsi="Georgia" w:cs="Lucida Sans Unicode"/>
        </w:rPr>
        <w:t>avoid</w:t>
      </w:r>
      <w:r w:rsidRPr="00B11352">
        <w:rPr>
          <w:rFonts w:ascii="Georgia" w:eastAsia="Batang" w:hAnsi="Georgia" w:cs="Lucida Sans Unicode"/>
        </w:rPr>
        <w:t xml:space="preserve"> negative feelings. Simply be present with what</w:t>
      </w:r>
      <w:r w:rsidR="00D65332">
        <w:rPr>
          <w:rFonts w:ascii="Georgia" w:eastAsia="Batang" w:hAnsi="Georgia" w:cs="Lucida Sans Unicode"/>
        </w:rPr>
        <w:t>ever</w:t>
      </w:r>
      <w:r w:rsidRPr="00B11352">
        <w:rPr>
          <w:rFonts w:ascii="Georgia" w:eastAsia="Batang" w:hAnsi="Georgia" w:cs="Lucida Sans Unicode"/>
        </w:rPr>
        <w:t xml:space="preserve"> </w:t>
      </w:r>
      <w:r w:rsidR="00D65332">
        <w:rPr>
          <w:rFonts w:ascii="Georgia" w:eastAsia="Batang" w:hAnsi="Georgia" w:cs="Lucida Sans Unicode"/>
        </w:rPr>
        <w:t xml:space="preserve">is here.  </w:t>
      </w:r>
    </w:p>
    <w:p w:rsidR="00B11352" w:rsidRDefault="00B11352" w:rsidP="00D6533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> </w:t>
      </w:r>
    </w:p>
    <w:p w:rsidR="004B2F3C" w:rsidRPr="00B11352" w:rsidRDefault="004B2F3C" w:rsidP="00D6533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  <w:i/>
        </w:rPr>
      </w:pPr>
      <w:r w:rsidRPr="00B11352">
        <w:rPr>
          <w:rFonts w:ascii="Georgia" w:eastAsia="Batang" w:hAnsi="Georgia" w:cs="Lucida Sans Unicode"/>
          <w:b/>
          <w:bCs/>
          <w:i/>
        </w:rPr>
        <w:t>Gathering</w:t>
      </w:r>
      <w:r w:rsidRPr="00B11352">
        <w:rPr>
          <w:rFonts w:ascii="Georgia" w:eastAsia="Batang" w:hAnsi="Georgia" w:cs="Lucida Sans Unicode"/>
          <w:i/>
        </w:rPr>
        <w:t> </w:t>
      </w:r>
    </w:p>
    <w:p w:rsid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 xml:space="preserve">Next gently </w:t>
      </w:r>
      <w:r w:rsidR="00D65332">
        <w:rPr>
          <w:rFonts w:ascii="Georgia" w:eastAsia="Batang" w:hAnsi="Georgia" w:cs="Lucida Sans Unicode"/>
        </w:rPr>
        <w:t>bring</w:t>
      </w:r>
      <w:r w:rsidRPr="00B11352">
        <w:rPr>
          <w:rFonts w:ascii="Georgia" w:eastAsia="Batang" w:hAnsi="Georgia" w:cs="Lucida Sans Unicode"/>
        </w:rPr>
        <w:t xml:space="preserve"> your attention </w:t>
      </w:r>
      <w:r w:rsidR="00D65332">
        <w:rPr>
          <w:rFonts w:ascii="Georgia" w:eastAsia="Batang" w:hAnsi="Georgia" w:cs="Lucida Sans Unicode"/>
        </w:rPr>
        <w:t>to</w:t>
      </w:r>
      <w:r w:rsidRPr="00B11352">
        <w:rPr>
          <w:rFonts w:ascii="Georgia" w:eastAsia="Batang" w:hAnsi="Georgia" w:cs="Lucida Sans Unicode"/>
        </w:rPr>
        <w:t xml:space="preserve"> your breath.</w:t>
      </w:r>
      <w:r w:rsidR="00D65332">
        <w:rPr>
          <w:rFonts w:ascii="Georgia" w:eastAsia="Batang" w:hAnsi="Georgia" w:cs="Lucida Sans Unicode"/>
        </w:rPr>
        <w:t xml:space="preserve">  F</w:t>
      </w:r>
      <w:r w:rsidRPr="00B11352">
        <w:rPr>
          <w:rFonts w:ascii="Georgia" w:eastAsia="Batang" w:hAnsi="Georgia" w:cs="Lucida Sans Unicode"/>
        </w:rPr>
        <w:t>ollow the breath all the way in and all the way out. Notice the sensations and movement in your belly. Use your breath to anchor yourself to the present. </w:t>
      </w:r>
    </w:p>
    <w:p w:rsidR="00D65332" w:rsidRDefault="00D6533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bookmarkStart w:id="0" w:name="_GoBack"/>
      <w:bookmarkEnd w:id="0"/>
    </w:p>
    <w:p w:rsidR="004B2F3C" w:rsidRPr="00B11352" w:rsidRDefault="004B2F3C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  <w:i/>
        </w:rPr>
      </w:pP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  <w:i/>
        </w:rPr>
      </w:pPr>
      <w:r w:rsidRPr="00B11352">
        <w:rPr>
          <w:rFonts w:ascii="Georgia" w:eastAsia="Batang" w:hAnsi="Georgia" w:cs="Lucida Sans Unicode"/>
          <w:b/>
          <w:bCs/>
          <w:i/>
        </w:rPr>
        <w:t>Expanding </w:t>
      </w:r>
    </w:p>
    <w:p w:rsidR="00D6533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 xml:space="preserve">Now expand your awareness </w:t>
      </w:r>
      <w:r w:rsidR="00D65332">
        <w:rPr>
          <w:rFonts w:ascii="Georgia" w:eastAsia="Batang" w:hAnsi="Georgia" w:cs="Lucida Sans Unicode"/>
        </w:rPr>
        <w:t>beyond</w:t>
      </w:r>
      <w:r w:rsidRPr="00B11352">
        <w:rPr>
          <w:rFonts w:ascii="Georgia" w:eastAsia="Batang" w:hAnsi="Georgia" w:cs="Lucida Sans Unicode"/>
        </w:rPr>
        <w:t xml:space="preserve"> your breath</w:t>
      </w:r>
      <w:r w:rsidR="00D65332">
        <w:rPr>
          <w:rFonts w:ascii="Georgia" w:eastAsia="Batang" w:hAnsi="Georgia" w:cs="Lucida Sans Unicode"/>
        </w:rPr>
        <w:t xml:space="preserve"> to take in a sense of your body as a whole.  </w:t>
      </w: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  <w:r w:rsidRPr="00B11352">
        <w:rPr>
          <w:rFonts w:ascii="Georgia" w:eastAsia="Batang" w:hAnsi="Georgia" w:cs="Lucida Sans Unicode"/>
        </w:rPr>
        <w:t>If you sense tension or discomfort, </w:t>
      </w:r>
      <w:proofErr w:type="gramStart"/>
      <w:r w:rsidRPr="00B11352">
        <w:rPr>
          <w:rFonts w:ascii="Georgia" w:eastAsia="Batang" w:hAnsi="Georgia" w:cs="Lucida Sans Unicode"/>
        </w:rPr>
        <w:t>breath</w:t>
      </w:r>
      <w:proofErr w:type="gramEnd"/>
      <w:r w:rsidRPr="00B11352">
        <w:rPr>
          <w:rFonts w:ascii="Georgia" w:eastAsia="Batang" w:hAnsi="Georgia" w:cs="Lucida Sans Unicode"/>
        </w:rPr>
        <w:t xml:space="preserve"> into it as you </w:t>
      </w:r>
      <w:r w:rsidR="00D65332">
        <w:rPr>
          <w:rFonts w:ascii="Georgia" w:eastAsia="Batang" w:hAnsi="Georgia" w:cs="Lucida Sans Unicode"/>
        </w:rPr>
        <w:t xml:space="preserve">allow your body to </w:t>
      </w:r>
      <w:r w:rsidRPr="00B11352">
        <w:rPr>
          <w:rFonts w:ascii="Georgia" w:eastAsia="Batang" w:hAnsi="Georgia" w:cs="Lucida Sans Unicode"/>
        </w:rPr>
        <w:t>soften and open. On the out-breath, you can say, "</w:t>
      </w:r>
      <w:proofErr w:type="gramStart"/>
      <w:r w:rsidRPr="00B11352">
        <w:rPr>
          <w:rFonts w:ascii="Georgia" w:eastAsia="Batang" w:hAnsi="Georgia" w:cs="Lucida Sans Unicode"/>
        </w:rPr>
        <w:t>It's</w:t>
      </w:r>
      <w:proofErr w:type="gramEnd"/>
      <w:r w:rsidRPr="00B11352">
        <w:rPr>
          <w:rFonts w:ascii="Georgia" w:eastAsia="Batang" w:hAnsi="Georgia" w:cs="Lucida Sans Unicode"/>
        </w:rPr>
        <w:t xml:space="preserve"> okay...whatever it is, it's already here. Let me feel it." </w:t>
      </w:r>
      <w:r w:rsidR="00D65332">
        <w:rPr>
          <w:rFonts w:ascii="Georgia" w:eastAsia="Batang" w:hAnsi="Georgia" w:cs="Lucida Sans Unicode"/>
        </w:rPr>
        <w:t xml:space="preserve">As best you can, bring this accepting awareness into the rest of your day. </w:t>
      </w:r>
    </w:p>
    <w:p w:rsidR="00B11352" w:rsidRPr="00B11352" w:rsidRDefault="00B11352" w:rsidP="00B11352">
      <w:pPr>
        <w:shd w:val="clear" w:color="auto" w:fill="FFFFFF"/>
        <w:spacing w:after="0" w:line="240" w:lineRule="auto"/>
        <w:rPr>
          <w:rFonts w:ascii="Georgia" w:eastAsia="Batang" w:hAnsi="Georgia" w:cs="Lucida Sans Unicode"/>
        </w:rPr>
      </w:pPr>
    </w:p>
    <w:p w:rsidR="00B53311" w:rsidRPr="00D65332" w:rsidRDefault="00B53311">
      <w:pPr>
        <w:rPr>
          <w:rFonts w:ascii="Georgia" w:eastAsia="Batang" w:hAnsi="Georgia"/>
        </w:rPr>
      </w:pPr>
    </w:p>
    <w:sectPr w:rsidR="00B53311" w:rsidRPr="00D6533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352" w:rsidRDefault="00B11352" w:rsidP="00B11352">
      <w:pPr>
        <w:spacing w:after="0" w:line="240" w:lineRule="auto"/>
      </w:pPr>
      <w:r>
        <w:separator/>
      </w:r>
    </w:p>
  </w:endnote>
  <w:endnote w:type="continuationSeparator" w:id="0">
    <w:p w:rsidR="00B11352" w:rsidRDefault="00B11352" w:rsidP="00B11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352" w:rsidRPr="000E18EC" w:rsidRDefault="00B11352" w:rsidP="00B11352">
    <w:pPr>
      <w:jc w:val="center"/>
      <w:rPr>
        <w:rFonts w:ascii="Cambria Math" w:hAnsi="Cambria Math"/>
        <w:color w:val="7F7F7F" w:themeColor="text1" w:themeTint="80"/>
        <w:sz w:val="18"/>
        <w:szCs w:val="18"/>
      </w:rPr>
    </w:pPr>
    <w:r w:rsidRPr="000E18EC">
      <w:rPr>
        <w:rFonts w:ascii="Cambria Math" w:hAnsi="Cambria Math"/>
        <w:color w:val="7F7F7F" w:themeColor="text1" w:themeTint="80"/>
        <w:sz w:val="18"/>
        <w:szCs w:val="18"/>
      </w:rPr>
      <w:t xml:space="preserve">Adapted from ‘The Mindfulness Solution’ by </w:t>
    </w:r>
    <w:r>
      <w:rPr>
        <w:rFonts w:ascii="Cambria Math" w:hAnsi="Cambria Math"/>
        <w:color w:val="7F7F7F" w:themeColor="text1" w:themeTint="80"/>
        <w:sz w:val="18"/>
        <w:szCs w:val="18"/>
      </w:rPr>
      <w:t xml:space="preserve">Dr. </w:t>
    </w:r>
    <w:r w:rsidRPr="000E18EC">
      <w:rPr>
        <w:rFonts w:ascii="Cambria Math" w:hAnsi="Cambria Math"/>
        <w:color w:val="7F7F7F" w:themeColor="text1" w:themeTint="80"/>
        <w:sz w:val="18"/>
        <w:szCs w:val="18"/>
      </w:rPr>
      <w:t>Robert Siegel</w:t>
    </w:r>
  </w:p>
  <w:p w:rsidR="00B11352" w:rsidRDefault="00B113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352" w:rsidRDefault="00B11352" w:rsidP="00B11352">
      <w:pPr>
        <w:spacing w:after="0" w:line="240" w:lineRule="auto"/>
      </w:pPr>
      <w:r>
        <w:separator/>
      </w:r>
    </w:p>
  </w:footnote>
  <w:footnote w:type="continuationSeparator" w:id="0">
    <w:p w:rsidR="00B11352" w:rsidRDefault="00B11352" w:rsidP="00B113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52"/>
    <w:rsid w:val="004B2F3C"/>
    <w:rsid w:val="00B11352"/>
    <w:rsid w:val="00B53311"/>
    <w:rsid w:val="00D6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52"/>
  </w:style>
  <w:style w:type="paragraph" w:styleId="Footer">
    <w:name w:val="footer"/>
    <w:basedOn w:val="Normal"/>
    <w:link w:val="FooterChar"/>
    <w:uiPriority w:val="99"/>
    <w:unhideWhenUsed/>
    <w:rsid w:val="00B11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52"/>
  </w:style>
  <w:style w:type="paragraph" w:styleId="Footer">
    <w:name w:val="footer"/>
    <w:basedOn w:val="Normal"/>
    <w:link w:val="FooterChar"/>
    <w:uiPriority w:val="99"/>
    <w:unhideWhenUsed/>
    <w:rsid w:val="00B11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4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6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27808">
                              <w:marLeft w:val="300"/>
                              <w:marRight w:val="300"/>
                              <w:marTop w:val="150"/>
                              <w:marBottom w:val="0"/>
                              <w:divBdr>
                                <w:top w:val="single" w:sz="6" w:space="11" w:color="BFBDB3"/>
                                <w:left w:val="single" w:sz="6" w:space="8" w:color="BFBDB3"/>
                                <w:bottom w:val="single" w:sz="2" w:space="11" w:color="BFBDB3"/>
                                <w:right w:val="single" w:sz="6" w:space="8" w:color="BFBDB3"/>
                              </w:divBdr>
                              <w:divsChild>
                                <w:div w:id="167171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58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26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53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91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094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6109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3162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3462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831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1473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01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7720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47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7303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31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108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E. Dold</dc:creator>
  <cp:lastModifiedBy>Amanda E. Dold</cp:lastModifiedBy>
  <cp:revision>3</cp:revision>
  <dcterms:created xsi:type="dcterms:W3CDTF">2014-01-27T18:13:00Z</dcterms:created>
  <dcterms:modified xsi:type="dcterms:W3CDTF">2014-01-28T17:33:00Z</dcterms:modified>
</cp:coreProperties>
</file>